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02583F7" w:rsidR="00A466CB" w:rsidRPr="005418B0" w:rsidRDefault="009C13BB" w:rsidP="005418B0">
      <w:pPr>
        <w:pStyle w:val="Hadley20"/>
        <w:rPr>
          <w:rStyle w:val="SubtleEmphasis"/>
        </w:rPr>
      </w:pPr>
      <w:r>
        <w:t>Common Misconceptions About Guide Dogs Sample</w:t>
      </w:r>
    </w:p>
    <w:p w14:paraId="083F2EA3" w14:textId="77777777" w:rsidR="00A466CB" w:rsidRPr="00D36941" w:rsidRDefault="00A466CB" w:rsidP="005418B0">
      <w:pPr>
        <w:pStyle w:val="Hadley20"/>
      </w:pPr>
    </w:p>
    <w:p w14:paraId="189CB63D" w14:textId="77777777" w:rsidR="009C13BB" w:rsidRDefault="009C13BB" w:rsidP="009C13BB">
      <w:pPr>
        <w:pStyle w:val="Hadley20"/>
      </w:pPr>
      <w:r>
        <w:t xml:space="preserve">So here you are, you've started researching and becoming more and more curious about how a guide dog might fit into your life, but you've heard some things that give you pause. Well, let's clear up some of the most common misconceptions, so they don't get in the way of you making a more informed decision. </w:t>
      </w:r>
    </w:p>
    <w:p w14:paraId="031EB515" w14:textId="77777777" w:rsidR="009C13BB" w:rsidRDefault="009C13BB" w:rsidP="009C13BB">
      <w:pPr>
        <w:pStyle w:val="Hadley20"/>
      </w:pPr>
    </w:p>
    <w:p w14:paraId="764112E6" w14:textId="77777777" w:rsidR="009C13BB" w:rsidRDefault="009C13BB" w:rsidP="009C13BB">
      <w:pPr>
        <w:pStyle w:val="Hadley20"/>
      </w:pPr>
      <w:r>
        <w:t xml:space="preserve">One of the most common, I can't have a guide dog. I have pets at home. Not true. Guide dogs and other pets can learn to live together. Some people resist the idea of a guide dog because they don't go out much. Yes, you will have to take the dog out for daily walks as part of their care. But think about this, owning a guide dog will not only increase your activity. It can help build your confidence. </w:t>
      </w:r>
      <w:proofErr w:type="gramStart"/>
      <w:r>
        <w:t>So</w:t>
      </w:r>
      <w:proofErr w:type="gramEnd"/>
      <w:r>
        <w:t xml:space="preserve"> you may want to go out more. </w:t>
      </w:r>
    </w:p>
    <w:p w14:paraId="57930B4F" w14:textId="77777777" w:rsidR="009C13BB" w:rsidRDefault="009C13BB" w:rsidP="009C13BB">
      <w:pPr>
        <w:pStyle w:val="Hadley20"/>
      </w:pPr>
    </w:p>
    <w:p w14:paraId="467B54D8" w14:textId="397EFBEA" w:rsidR="009C13BB" w:rsidRDefault="009C13BB" w:rsidP="009C13BB">
      <w:pPr>
        <w:pStyle w:val="Hadley20"/>
      </w:pPr>
      <w:r>
        <w:lastRenderedPageBreak/>
        <w:t>Here's another one, I'm too old to own a guide dog. Guide dog schools do not have an upper age limit for acceptance. If you are active or willing to increase your stamina, you can own a guide dog at any age.</w:t>
      </w:r>
    </w:p>
    <w:p w14:paraId="0472CD78" w14:textId="77777777" w:rsidR="009C13BB" w:rsidRDefault="009C13BB" w:rsidP="009C13BB">
      <w:pPr>
        <w:pStyle w:val="Hadley20"/>
      </w:pPr>
    </w:p>
    <w:p w14:paraId="12FE9027" w14:textId="6A706B61" w:rsidR="009C13BB" w:rsidRDefault="009C13BB" w:rsidP="009C13BB">
      <w:pPr>
        <w:pStyle w:val="Hadley20"/>
      </w:pPr>
      <w:r w:rsidRPr="009C13BB">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w:t>
      </w:r>
      <w:r w:rsidR="006C0251">
        <w:t>0</w:t>
      </w:r>
      <w:r>
        <w:t xml:space="preserve"> 323 4238. </w:t>
      </w:r>
    </w:p>
    <w:p w14:paraId="7A826852" w14:textId="77777777" w:rsidR="009C13BB" w:rsidRDefault="009C13BB" w:rsidP="009C13BB">
      <w:pPr>
        <w:pStyle w:val="Hadley20"/>
      </w:pPr>
    </w:p>
    <w:p w14:paraId="48FFFE45" w14:textId="4AECD3B3" w:rsidR="009D169E" w:rsidRPr="00D36941" w:rsidRDefault="009C13BB" w:rsidP="009C13BB">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F0CDE" w14:textId="77777777" w:rsidR="00703314" w:rsidRDefault="00703314" w:rsidP="00541A87">
      <w:pPr>
        <w:spacing w:after="0" w:line="240" w:lineRule="auto"/>
      </w:pPr>
      <w:r>
        <w:separator/>
      </w:r>
    </w:p>
  </w:endnote>
  <w:endnote w:type="continuationSeparator" w:id="0">
    <w:p w14:paraId="6420EFA2" w14:textId="77777777" w:rsidR="00703314" w:rsidRDefault="0070331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7DFC5" w14:textId="77777777" w:rsidR="00703314" w:rsidRDefault="00703314" w:rsidP="00541A87">
      <w:pPr>
        <w:spacing w:after="0" w:line="240" w:lineRule="auto"/>
      </w:pPr>
      <w:r>
        <w:separator/>
      </w:r>
    </w:p>
  </w:footnote>
  <w:footnote w:type="continuationSeparator" w:id="0">
    <w:p w14:paraId="29809287" w14:textId="77777777" w:rsidR="00703314" w:rsidRDefault="0070331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45507F1" w:rsidR="00824974" w:rsidRDefault="009C13BB">
    <w:pPr>
      <w:pStyle w:val="Header"/>
    </w:pPr>
    <w:r>
      <w:rPr>
        <w:rFonts w:ascii="Gotham Medium" w:hAnsi="Gotham Medium"/>
      </w:rPr>
      <w:t>Common Misconceptions About Guide Dogs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C0251"/>
    <w:rsid w:val="006E1E1C"/>
    <w:rsid w:val="006F62DB"/>
    <w:rsid w:val="00703314"/>
    <w:rsid w:val="007657C6"/>
    <w:rsid w:val="007C5ADB"/>
    <w:rsid w:val="00824974"/>
    <w:rsid w:val="00840BF3"/>
    <w:rsid w:val="009A537B"/>
    <w:rsid w:val="009C13B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Becca Battisfore</cp:lastModifiedBy>
  <cp:revision>3</cp:revision>
  <dcterms:created xsi:type="dcterms:W3CDTF">2020-07-22T16:15:00Z</dcterms:created>
  <dcterms:modified xsi:type="dcterms:W3CDTF">2020-07-30T16:30:00Z</dcterms:modified>
</cp:coreProperties>
</file>