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4D36" w14:textId="4B02BB68" w:rsidR="008D38AA" w:rsidRDefault="007231F0" w:rsidP="007231F0">
      <w:pPr>
        <w:pStyle w:val="Heading1"/>
      </w:pPr>
      <w:r>
        <w:t xml:space="preserve">Hadley Holiday Gift Guide </w:t>
      </w:r>
    </w:p>
    <w:p w14:paraId="1949A0E8" w14:textId="77777777" w:rsidR="007231F0" w:rsidRDefault="007231F0"/>
    <w:p w14:paraId="769339E6" w14:textId="72425BDB" w:rsidR="004C7677" w:rsidRDefault="004C7677">
      <w:r>
        <w:t xml:space="preserve">This list </w:t>
      </w:r>
      <w:r w:rsidR="002462C0">
        <w:t xml:space="preserve">of </w:t>
      </w:r>
      <w:r>
        <w:t>recommend</w:t>
      </w:r>
      <w:r w:rsidR="002462C0">
        <w:t>ations</w:t>
      </w:r>
      <w:r>
        <w:t xml:space="preserve"> </w:t>
      </w:r>
      <w:r w:rsidR="002462C0">
        <w:t>from</w:t>
      </w:r>
      <w:r>
        <w:t xml:space="preserve"> Hadley staff is sure to give you ideas </w:t>
      </w:r>
      <w:r w:rsidR="002462C0">
        <w:t>for that perfect holiday gift for yourself or someone else.</w:t>
      </w:r>
    </w:p>
    <w:p w14:paraId="7A34D127" w14:textId="77777777" w:rsidR="002462C0" w:rsidRDefault="002462C0"/>
    <w:p w14:paraId="58467C7B" w14:textId="454B70D7" w:rsidR="004C7677" w:rsidRDefault="002462C0" w:rsidP="002462C0">
      <w:pPr>
        <w:pStyle w:val="Heading2"/>
      </w:pPr>
      <w:r>
        <w:t xml:space="preserve">Books </w:t>
      </w:r>
    </w:p>
    <w:p w14:paraId="085F2642" w14:textId="3E819A7A" w:rsidR="002462C0" w:rsidRDefault="002462C0">
      <w:hyperlink r:id="rId4" w:history="1">
        <w:r w:rsidRPr="002462C0">
          <w:rPr>
            <w:rStyle w:val="Hyperlink"/>
          </w:rPr>
          <w:t>Audible audiobook subscription</w:t>
        </w:r>
      </w:hyperlink>
      <w:r>
        <w:t xml:space="preserve"> </w:t>
      </w:r>
    </w:p>
    <w:p w14:paraId="2AF968C8" w14:textId="4C466A5B" w:rsidR="002462C0" w:rsidRDefault="002462C0">
      <w:hyperlink r:id="rId5" w:history="1">
        <w:proofErr w:type="spellStart"/>
        <w:r w:rsidRPr="002462C0">
          <w:rPr>
            <w:rStyle w:val="Hyperlink"/>
          </w:rPr>
          <w:t>Bookshare</w:t>
        </w:r>
        <w:proofErr w:type="spellEnd"/>
        <w:r w:rsidRPr="002462C0">
          <w:rPr>
            <w:rStyle w:val="Hyperlink"/>
          </w:rPr>
          <w:t xml:space="preserve"> subscription for books in text format</w:t>
        </w:r>
      </w:hyperlink>
      <w:r>
        <w:t xml:space="preserve"> </w:t>
      </w:r>
    </w:p>
    <w:p w14:paraId="0ED9DB8C" w14:textId="3E9930BF" w:rsidR="002462C0" w:rsidRDefault="002462C0">
      <w:hyperlink r:id="rId6" w:history="1">
        <w:r w:rsidRPr="002462C0">
          <w:rPr>
            <w:rStyle w:val="Hyperlink"/>
          </w:rPr>
          <w:t>N</w:t>
        </w:r>
        <w:r>
          <w:rPr>
            <w:rStyle w:val="Hyperlink"/>
          </w:rPr>
          <w:t>NLS</w:t>
        </w:r>
        <w:r w:rsidRPr="002462C0">
          <w:rPr>
            <w:rStyle w:val="Hyperlink"/>
          </w:rPr>
          <w:t xml:space="preserve"> talking book </w:t>
        </w:r>
        <w:r>
          <w:rPr>
            <w:rStyle w:val="Hyperlink"/>
          </w:rPr>
          <w:t xml:space="preserve">service, with book </w:t>
        </w:r>
        <w:r w:rsidRPr="002462C0">
          <w:rPr>
            <w:rStyle w:val="Hyperlink"/>
          </w:rPr>
          <w:t>player</w:t>
        </w:r>
      </w:hyperlink>
      <w:r>
        <w:t xml:space="preserve"> </w:t>
      </w:r>
    </w:p>
    <w:p w14:paraId="535C473C" w14:textId="52075235" w:rsidR="002462C0" w:rsidRDefault="002462C0">
      <w:hyperlink r:id="rId7" w:history="1">
        <w:r w:rsidRPr="002462C0">
          <w:rPr>
            <w:rStyle w:val="Hyperlink"/>
          </w:rPr>
          <w:t>Victor Reader Stream portable book player</w:t>
        </w:r>
      </w:hyperlink>
      <w:r>
        <w:t xml:space="preserve"> </w:t>
      </w:r>
    </w:p>
    <w:p w14:paraId="41C9D6F1" w14:textId="77777777" w:rsidR="002462C0" w:rsidRDefault="002462C0"/>
    <w:p w14:paraId="7722A993" w14:textId="48A8DA98" w:rsidR="004C7677" w:rsidRDefault="004C7677" w:rsidP="004C7677">
      <w:pPr>
        <w:pStyle w:val="Heading2"/>
      </w:pPr>
      <w:r>
        <w:t xml:space="preserve">Braille </w:t>
      </w:r>
    </w:p>
    <w:p w14:paraId="49B75201" w14:textId="6C8AEF34" w:rsidR="002462C0" w:rsidRDefault="002462C0" w:rsidP="002462C0">
      <w:hyperlink r:id="rId8" w:history="1">
        <w:r w:rsidRPr="002462C0">
          <w:rPr>
            <w:rStyle w:val="Hyperlink"/>
          </w:rPr>
          <w:t>Braille Uno cards</w:t>
        </w:r>
      </w:hyperlink>
      <w:r>
        <w:t xml:space="preserve"> </w:t>
      </w:r>
    </w:p>
    <w:p w14:paraId="1CB51692" w14:textId="19802182" w:rsidR="002462C0" w:rsidRPr="002462C0" w:rsidRDefault="002462C0" w:rsidP="002462C0">
      <w:hyperlink r:id="rId9" w:history="1">
        <w:r w:rsidRPr="002462C0">
          <w:rPr>
            <w:rStyle w:val="Hyperlink"/>
          </w:rPr>
          <w:t>Braille Lego set</w:t>
        </w:r>
      </w:hyperlink>
      <w:r>
        <w:t xml:space="preserve"> </w:t>
      </w:r>
    </w:p>
    <w:p w14:paraId="673EB604" w14:textId="03C24948" w:rsidR="004C7677" w:rsidRPr="004C7677" w:rsidRDefault="002462C0" w:rsidP="004C7677">
      <w:hyperlink r:id="rId10" w:history="1">
        <w:r w:rsidR="004C7677" w:rsidRPr="002462C0">
          <w:rPr>
            <w:rStyle w:val="Hyperlink"/>
          </w:rPr>
          <w:t xml:space="preserve">M. </w:t>
        </w:r>
        <w:proofErr w:type="spellStart"/>
        <w:r w:rsidR="004C7677" w:rsidRPr="002462C0">
          <w:rPr>
            <w:rStyle w:val="Hyperlink"/>
          </w:rPr>
          <w:t>Chapoutier</w:t>
        </w:r>
        <w:proofErr w:type="spellEnd"/>
        <w:r w:rsidR="004C7677" w:rsidRPr="002462C0">
          <w:rPr>
            <w:rStyle w:val="Hyperlink"/>
          </w:rPr>
          <w:t xml:space="preserve"> wine with braille labels</w:t>
        </w:r>
      </w:hyperlink>
      <w:r w:rsidR="004C7677">
        <w:t xml:space="preserve"> </w:t>
      </w:r>
    </w:p>
    <w:p w14:paraId="1D4ECDE8" w14:textId="2DC08E23" w:rsidR="004C7677" w:rsidRDefault="004C7677">
      <w:hyperlink r:id="rId11" w:history="1">
        <w:r w:rsidRPr="004C7677">
          <w:rPr>
            <w:rStyle w:val="Hyperlink"/>
          </w:rPr>
          <w:t>Purdy’s chocolates, with braille legend</w:t>
        </w:r>
      </w:hyperlink>
      <w:r>
        <w:t xml:space="preserve"> </w:t>
      </w:r>
    </w:p>
    <w:p w14:paraId="060F1FA0" w14:textId="77777777" w:rsidR="002462C0" w:rsidRDefault="002462C0"/>
    <w:p w14:paraId="0D63F4D0" w14:textId="77777777" w:rsidR="005A187C" w:rsidRDefault="005A187C"/>
    <w:p w14:paraId="77234763" w14:textId="71AD0D56" w:rsidR="002462C0" w:rsidRDefault="005A187C" w:rsidP="005A187C">
      <w:pPr>
        <w:pStyle w:val="Heading2"/>
      </w:pPr>
      <w:r>
        <w:t xml:space="preserve">Technology </w:t>
      </w:r>
    </w:p>
    <w:p w14:paraId="7D62A49D" w14:textId="2E02568C" w:rsidR="005A187C" w:rsidRDefault="005A187C">
      <w:hyperlink r:id="rId12" w:history="1">
        <w:r w:rsidRPr="005A187C">
          <w:rPr>
            <w:rStyle w:val="Hyperlink"/>
          </w:rPr>
          <w:t xml:space="preserve">Apple </w:t>
        </w:r>
        <w:proofErr w:type="spellStart"/>
        <w:r w:rsidRPr="005A187C">
          <w:rPr>
            <w:rStyle w:val="Hyperlink"/>
          </w:rPr>
          <w:t>AirTag</w:t>
        </w:r>
        <w:proofErr w:type="spellEnd"/>
        <w:r w:rsidRPr="005A187C">
          <w:rPr>
            <w:rStyle w:val="Hyperlink"/>
          </w:rPr>
          <w:t xml:space="preserve"> item trackers</w:t>
        </w:r>
      </w:hyperlink>
      <w:r>
        <w:t xml:space="preserve"> </w:t>
      </w:r>
    </w:p>
    <w:p w14:paraId="527BA54F" w14:textId="2F772350" w:rsidR="005A187C" w:rsidRDefault="005A187C">
      <w:hyperlink r:id="rId13" w:history="1">
        <w:r w:rsidRPr="005A187C">
          <w:rPr>
            <w:rStyle w:val="Hyperlink"/>
          </w:rPr>
          <w:t>Tile item trackers</w:t>
        </w:r>
      </w:hyperlink>
      <w:r>
        <w:t xml:space="preserve"> </w:t>
      </w:r>
    </w:p>
    <w:p w14:paraId="5B667F5E" w14:textId="10A5AA44" w:rsidR="005A187C" w:rsidRDefault="005A187C">
      <w:hyperlink r:id="rId14" w:history="1">
        <w:proofErr w:type="spellStart"/>
        <w:r w:rsidRPr="005A187C">
          <w:rPr>
            <w:rStyle w:val="Hyperlink"/>
          </w:rPr>
          <w:t>Wayaround</w:t>
        </w:r>
        <w:proofErr w:type="spellEnd"/>
        <w:r w:rsidRPr="005A187C">
          <w:rPr>
            <w:rStyle w:val="Hyperlink"/>
          </w:rPr>
          <w:t xml:space="preserve"> Tags for labeling items</w:t>
        </w:r>
      </w:hyperlink>
      <w:r>
        <w:t xml:space="preserve"> </w:t>
      </w:r>
    </w:p>
    <w:p w14:paraId="314A62B9" w14:textId="77777777" w:rsidR="005A187C" w:rsidRDefault="005A187C"/>
    <w:sectPr w:rsidR="005A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F0"/>
    <w:rsid w:val="002462C0"/>
    <w:rsid w:val="00282DC4"/>
    <w:rsid w:val="004C7677"/>
    <w:rsid w:val="00531A58"/>
    <w:rsid w:val="005A187C"/>
    <w:rsid w:val="007231F0"/>
    <w:rsid w:val="00756E3E"/>
    <w:rsid w:val="008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0290"/>
  <w15:chartTrackingRefBased/>
  <w15:docId w15:val="{A6931DE4-8B56-412F-A09A-8BFD16F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1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1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1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1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1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1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1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1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1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1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231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1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1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1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1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1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1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1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231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1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1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31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231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31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231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231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1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1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231F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C767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attel.com/products/uno-braille-gmm14" TargetMode="External"/><Relationship Id="rId13" Type="http://schemas.openxmlformats.org/officeDocument/2006/relationships/hyperlink" Target="https://www.tile.com/products/deals?utm_campaign=Web_Googleads_Search_Us_Conv_Branded_13870698657&amp;utm_source=google&amp;utm_medium=cpc&amp;utm_content=592930508289&amp;utm_term=tile%20gps%20tracker-e&amp;adgroup=130386756611&amp;gclsrc=aw.ds&amp;gclid=CjwKCAiAjrarBhAWEiwA2qWdCA3t7dOqqLS8Lz5mYR-UCArLDECjhlILGrCgAzgJASDT5GKr4v_qjhoCNygQAvD_B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.humanware.com/hus/victor-reader-stream-handheld-media-player.html?CAGPSPN=pla&amp;gad_source=1&amp;gclid=CjwKCAiAjrarBhAWEiwA2qWdCE1PoCrk7LclXZq-aoROmOGUqoV51v1U5-4h9vuQ852kLHFTKGDEkRoC_14QAvD_BwE" TargetMode="External"/><Relationship Id="rId12" Type="http://schemas.openxmlformats.org/officeDocument/2006/relationships/hyperlink" Target="https://www.apple.com/airtag/?afid=p238%7Cs43Yu6bTM-dc_mtid_1870765e38482_pcrid_679594180784_pgrid_120928559493_pntwk_g_pchan__pexid__&amp;cid=aos-us-kwgo-btb--slid---product-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c.gov/nls/how-to-enroll/apply-for-nls-services/" TargetMode="External"/><Relationship Id="rId11" Type="http://schemas.openxmlformats.org/officeDocument/2006/relationships/hyperlink" Target="https://www.purdys.com/assorted-chocolate-braille-gift-box-18-pc" TargetMode="External"/><Relationship Id="rId5" Type="http://schemas.openxmlformats.org/officeDocument/2006/relationships/hyperlink" Target="https://bookshare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apoutier.com/en/" TargetMode="External"/><Relationship Id="rId4" Type="http://schemas.openxmlformats.org/officeDocument/2006/relationships/hyperlink" Target="https://audible.com" TargetMode="External"/><Relationship Id="rId9" Type="http://schemas.openxmlformats.org/officeDocument/2006/relationships/hyperlink" Target="https://legobraillebricks.com/" TargetMode="External"/><Relationship Id="rId14" Type="http://schemas.openxmlformats.org/officeDocument/2006/relationships/hyperlink" Target="https://www.wayaro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Enger</dc:creator>
  <cp:keywords/>
  <dc:description/>
  <cp:lastModifiedBy>Ricky Enger</cp:lastModifiedBy>
  <cp:revision>1</cp:revision>
  <dcterms:created xsi:type="dcterms:W3CDTF">2023-12-04T20:58:00Z</dcterms:created>
  <dcterms:modified xsi:type="dcterms:W3CDTF">2023-12-04T21:45:00Z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315ea9-f5f7-4bbc-8d77-28c78973d24f_Enabled">
    <vt:lpwstr>true</vt:lpwstr>
  </property>
  <property fmtid="{D5CDD505-2E9C-101B-9397-08002B2CF9AE}" pid="3" name="MSIP_Label_67315ea9-f5f7-4bbc-8d77-28c78973d24f_SetDate">
    <vt:lpwstr>2023-12-04T21:45:51Z</vt:lpwstr>
  </property>
  <property fmtid="{D5CDD505-2E9C-101B-9397-08002B2CF9AE}" pid="4" name="MSIP_Label_67315ea9-f5f7-4bbc-8d77-28c78973d24f_Method">
    <vt:lpwstr>Standard</vt:lpwstr>
  </property>
  <property fmtid="{D5CDD505-2E9C-101B-9397-08002B2CF9AE}" pid="5" name="MSIP_Label_67315ea9-f5f7-4bbc-8d77-28c78973d24f_Name">
    <vt:lpwstr>General</vt:lpwstr>
  </property>
  <property fmtid="{D5CDD505-2E9C-101B-9397-08002B2CF9AE}" pid="6" name="MSIP_Label_67315ea9-f5f7-4bbc-8d77-28c78973d24f_SiteId">
    <vt:lpwstr>e0898367-d7ee-4c09-badb-f5a4e1130868</vt:lpwstr>
  </property>
  <property fmtid="{D5CDD505-2E9C-101B-9397-08002B2CF9AE}" pid="7" name="MSIP_Label_67315ea9-f5f7-4bbc-8d77-28c78973d24f_ActionId">
    <vt:lpwstr>bba3cf12-f5a5-46bc-9758-05024d59debb</vt:lpwstr>
  </property>
  <property fmtid="{D5CDD505-2E9C-101B-9397-08002B2CF9AE}" pid="8" name="MSIP_Label_67315ea9-f5f7-4bbc-8d77-28c78973d24f_ContentBits">
    <vt:lpwstr>0</vt:lpwstr>
  </property>
</Properties>
</file>